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F" w:rsidRPr="007C0CBF" w:rsidRDefault="007C0CBF" w:rsidP="007C0CBF">
      <w:r w:rsidRPr="007C0CBF">
        <w:t> </w:t>
      </w:r>
    </w:p>
    <w:p w:rsidR="007C0CBF" w:rsidRPr="007C0CBF" w:rsidRDefault="008F10A5" w:rsidP="007C0CBF"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1" name="Bild 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F" w:rsidRPr="00447F90" w:rsidRDefault="008F10A5" w:rsidP="007C0CBF">
      <w:pPr>
        <w:rPr>
          <w:b/>
          <w:sz w:val="28"/>
          <w:szCs w:val="28"/>
        </w:rPr>
      </w:pP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2" name="Bild 2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3" name="Bild 3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4" name="Bild 4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5" name="Bild 5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F90">
        <w:rPr>
          <w:b/>
          <w:sz w:val="28"/>
          <w:szCs w:val="28"/>
        </w:rPr>
        <w:t>Elisabeth Bauer</w:t>
      </w:r>
    </w:p>
    <w:p w:rsidR="007C0CBF" w:rsidRPr="007C0CBF" w:rsidRDefault="008F10A5" w:rsidP="007C0CBF"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6" name="Bild 6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7" name="Bild 7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F" w:rsidRPr="007C0CBF" w:rsidRDefault="008F10A5" w:rsidP="007C0CBF"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8" name="Bild 8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9" name="Bild 9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F" w:rsidRPr="007C0CBF" w:rsidRDefault="008F10A5" w:rsidP="007C0CBF"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10" name="Bild 10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11" name="Bild 1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F" w:rsidRPr="007C0CBF" w:rsidRDefault="008F10A5" w:rsidP="007C0CBF"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12" name="Bild 12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10795" cy="10795"/>
            <wp:effectExtent l="0" t="0" r="0" b="0"/>
            <wp:docPr id="13" name="Bild 13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F" w:rsidRPr="007C0CBF" w:rsidRDefault="00447F90" w:rsidP="007C0CBF">
      <w:r>
        <w:t>Geboren in Wien. Sie</w:t>
      </w:r>
      <w:r w:rsidR="007C0CBF" w:rsidRPr="007C0CBF">
        <w:t xml:space="preserve"> begann ihre</w:t>
      </w:r>
      <w:r w:rsidR="002F7A70">
        <w:t xml:space="preserve"> musikalische bzw.</w:t>
      </w:r>
      <w:r w:rsidR="007C0CBF" w:rsidRPr="007C0CBF">
        <w:t xml:space="preserve"> sängerische Ausbildu</w:t>
      </w:r>
      <w:r w:rsidR="00A738AC">
        <w:t xml:space="preserve">ng 1998 im Vocal Art Studio bei Mag. </w:t>
      </w:r>
      <w:r w:rsidR="007C0CBF" w:rsidRPr="007C0CBF">
        <w:t>Petra Chiba. Parallel dazu erhielt sie klassischen Gesangsunterricht bei Elfriede M</w:t>
      </w:r>
      <w:r w:rsidR="00A738AC">
        <w:t xml:space="preserve">ohrenberger </w:t>
      </w:r>
      <w:r w:rsidR="007C0CBF" w:rsidRPr="007C0CBF">
        <w:t>an der Musikschule Perchtoldsdorf, wo sie</w:t>
      </w:r>
      <w:r w:rsidR="00A738AC">
        <w:t xml:space="preserve"> z. B an der Produktion</w:t>
      </w:r>
      <w:r w:rsidR="007C0CBF" w:rsidRPr="007C0CBF">
        <w:t xml:space="preserve"> </w:t>
      </w:r>
      <w:r w:rsidR="00A738AC">
        <w:t xml:space="preserve">von </w:t>
      </w:r>
      <w:r w:rsidR="007C0CBF" w:rsidRPr="007C0CBF">
        <w:t xml:space="preserve"> </w:t>
      </w:r>
      <w:r w:rsidR="00A738AC">
        <w:t>„</w:t>
      </w:r>
      <w:r w:rsidR="007C0CBF" w:rsidRPr="007C0CBF">
        <w:t>Die Zauberflöte</w:t>
      </w:r>
      <w:r w:rsidR="00A738AC">
        <w:t>“ als Erste Dame</w:t>
      </w:r>
      <w:r w:rsidR="007C0CBF" w:rsidRPr="007C0CBF">
        <w:t xml:space="preserve"> mitwirkte. Wertvolle Auftrittserfahrungen durch die Einstudierung mehrerer Partien sa</w:t>
      </w:r>
      <w:r w:rsidR="00EF6389">
        <w:t>mmelte sie außerdem in dem Oper/</w:t>
      </w:r>
      <w:r w:rsidR="00591122">
        <w:t xml:space="preserve">Operetten </w:t>
      </w:r>
      <w:r w:rsidR="007C0CBF" w:rsidRPr="007C0CBF">
        <w:t>Lehrgang</w:t>
      </w:r>
      <w:r w:rsidR="002F7A70">
        <w:t xml:space="preserve"> </w:t>
      </w:r>
      <w:r w:rsidR="00A738AC">
        <w:t>der</w:t>
      </w:r>
      <w:r w:rsidR="0084649E">
        <w:t xml:space="preserve"> künstlerischen Volkshochschule </w:t>
      </w:r>
      <w:r w:rsidR="007C0CBF" w:rsidRPr="007C0CBF">
        <w:t xml:space="preserve">Wien (u.a. </w:t>
      </w:r>
      <w:r w:rsidR="007A3ADA">
        <w:t xml:space="preserve">als </w:t>
      </w:r>
      <w:r w:rsidR="007C0CBF" w:rsidRPr="007C0CBF">
        <w:t>Mariza /</w:t>
      </w:r>
      <w:r w:rsidR="00A112EA">
        <w:t>“</w:t>
      </w:r>
      <w:r w:rsidR="007C0CBF" w:rsidRPr="007C0CBF">
        <w:t>Gräfin Mari</w:t>
      </w:r>
      <w:r w:rsidR="00A112EA">
        <w:t xml:space="preserve">za“, </w:t>
      </w:r>
      <w:r w:rsidR="00EF6389">
        <w:t>Lisa/</w:t>
      </w:r>
      <w:r w:rsidR="00A112EA">
        <w:t>„Land des Lächelns“, Agathe /“Der Freischütz“</w:t>
      </w:r>
      <w:r w:rsidR="0052451A">
        <w:t>, Rosalinde/ „Die Fledermaus“</w:t>
      </w:r>
      <w:r w:rsidR="007C0CBF" w:rsidRPr="007C0CBF">
        <w:t>),</w:t>
      </w:r>
      <w:r w:rsidR="002F7A70">
        <w:t xml:space="preserve"> unter der Leitung von Robert Simma.</w:t>
      </w:r>
      <w:r w:rsidR="00A112EA">
        <w:t xml:space="preserve"> </w:t>
      </w:r>
      <w:r w:rsidR="00A738AC">
        <w:t xml:space="preserve">Weiters führten </w:t>
      </w:r>
      <w:r w:rsidR="00A112EA" w:rsidRPr="007C0CBF">
        <w:t>Engagements bei der „</w:t>
      </w:r>
      <w:r w:rsidR="00A738AC">
        <w:t xml:space="preserve">Kinderoper Papageno“ </w:t>
      </w:r>
      <w:r w:rsidR="007D565A">
        <w:t xml:space="preserve">sie </w:t>
      </w:r>
      <w:r w:rsidR="00A738AC">
        <w:t xml:space="preserve">auf </w:t>
      </w:r>
      <w:r w:rsidR="00A112EA" w:rsidRPr="007C0CBF">
        <w:t>Tourneen durch Deuts</w:t>
      </w:r>
      <w:r w:rsidR="00A112EA">
        <w:t>chland und Österreich.</w:t>
      </w:r>
      <w:r w:rsidR="00DC0322">
        <w:t xml:space="preserve"> </w:t>
      </w:r>
      <w:r w:rsidR="007C0CBF" w:rsidRPr="007C0CBF">
        <w:t xml:space="preserve">Musik für Kinder – die Vermittlung von Kunst und musikalischer Aufführungspraxis im pädagogischen Sinn bildet einen weiteren Schwerpunkt von </w:t>
      </w:r>
      <w:r w:rsidR="006D6561">
        <w:t xml:space="preserve">Mag. </w:t>
      </w:r>
      <w:r w:rsidR="007C0CBF" w:rsidRPr="007C0CBF">
        <w:t>Elisabeth Bauer, was nicht zuletzt in i</w:t>
      </w:r>
      <w:r w:rsidR="0084649E">
        <w:t>hrer Ausbildung als Kindergärtnerin</w:t>
      </w:r>
      <w:r w:rsidR="007C0CBF" w:rsidRPr="007C0CBF">
        <w:t xml:space="preserve"> und Horterzieherin und ihrer langjährigen beruflichen Erfahrung als Pädagogin (ORF-Kindergarten) begründet liegt. Bei Kinderoper-Produktionen</w:t>
      </w:r>
      <w:r w:rsidR="002F7A70">
        <w:t xml:space="preserve"> des Jennersdorfer Kulturherbstes </w:t>
      </w:r>
      <w:r w:rsidR="007C0CBF" w:rsidRPr="007C0CBF">
        <w:t>zeigte sie als</w:t>
      </w:r>
      <w:r w:rsidR="00A112EA">
        <w:t xml:space="preserve"> Regieassistentin</w:t>
      </w:r>
      <w:r w:rsidR="007C0CBF" w:rsidRPr="007C0CBF">
        <w:t xml:space="preserve"> </w:t>
      </w:r>
      <w:r w:rsidR="00A738AC">
        <w:t xml:space="preserve">abermals </w:t>
      </w:r>
      <w:r w:rsidR="007D565A">
        <w:t xml:space="preserve">ihr organisatorisches Talent. </w:t>
      </w:r>
      <w:r w:rsidR="007C0CBF" w:rsidRPr="007C0CBF">
        <w:t>Um ihre gesangliche</w:t>
      </w:r>
      <w:r w:rsidR="00A738AC">
        <w:t xml:space="preserve"> und pädagogische</w:t>
      </w:r>
      <w:r w:rsidR="007C0CBF" w:rsidRPr="007C0CBF">
        <w:t xml:space="preserve"> Tätigkeit auch theoretisch zu fundieren, studiert</w:t>
      </w:r>
      <w:r w:rsidR="00A112EA">
        <w:t xml:space="preserve">e Elisabeth Bauer </w:t>
      </w:r>
      <w:r w:rsidR="007C0CBF" w:rsidRPr="007C0CBF">
        <w:t>Musikwissenschaft an der</w:t>
      </w:r>
      <w:r w:rsidR="00A112EA">
        <w:t xml:space="preserve"> Universität Wien. Seit 2010 arbeite</w:t>
      </w:r>
      <w:r w:rsidR="005A1594">
        <w:t>t sie im</w:t>
      </w:r>
      <w:r w:rsidR="00EF18B5">
        <w:t xml:space="preserve"> Klangmuseum „Haus der Musik“ </w:t>
      </w:r>
      <w:r w:rsidR="00A112EA">
        <w:t xml:space="preserve">als </w:t>
      </w:r>
      <w:r w:rsidR="005A1594">
        <w:t xml:space="preserve">Musik- bzw. </w:t>
      </w:r>
      <w:r w:rsidR="00A112EA">
        <w:t>Kulturvermittlerin.</w:t>
      </w:r>
      <w:r w:rsidR="007C0CBF" w:rsidRPr="007C0CBF">
        <w:br/>
      </w:r>
    </w:p>
    <w:p w:rsidR="003E73E2" w:rsidRDefault="007C0CBF">
      <w:r w:rsidRPr="007C0CBF">
        <w:br/>
      </w:r>
    </w:p>
    <w:sectPr w:rsidR="003E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16"/>
    <w:rsid w:val="0011768B"/>
    <w:rsid w:val="00180779"/>
    <w:rsid w:val="002F7A70"/>
    <w:rsid w:val="003E73E2"/>
    <w:rsid w:val="00447F90"/>
    <w:rsid w:val="0052451A"/>
    <w:rsid w:val="00591122"/>
    <w:rsid w:val="005A1594"/>
    <w:rsid w:val="005D0AC6"/>
    <w:rsid w:val="006D6561"/>
    <w:rsid w:val="007A3ADA"/>
    <w:rsid w:val="007C0CBF"/>
    <w:rsid w:val="007D565A"/>
    <w:rsid w:val="0084649E"/>
    <w:rsid w:val="008573B8"/>
    <w:rsid w:val="008F10A5"/>
    <w:rsid w:val="0094594B"/>
    <w:rsid w:val="00950F58"/>
    <w:rsid w:val="00A112EA"/>
    <w:rsid w:val="00A27AC7"/>
    <w:rsid w:val="00A738AC"/>
    <w:rsid w:val="00B97FED"/>
    <w:rsid w:val="00C01606"/>
    <w:rsid w:val="00CF0B50"/>
    <w:rsid w:val="00D973CA"/>
    <w:rsid w:val="00DC0322"/>
    <w:rsid w:val="00DC7ACA"/>
    <w:rsid w:val="00E14E16"/>
    <w:rsid w:val="00EF18B5"/>
    <w:rsid w:val="00EF6389"/>
    <w:rsid w:val="00F9787D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Bauer</dc:creator>
  <cp:lastModifiedBy>Elisabeth Bauer</cp:lastModifiedBy>
  <cp:revision>2</cp:revision>
  <dcterms:created xsi:type="dcterms:W3CDTF">2015-03-03T13:26:00Z</dcterms:created>
  <dcterms:modified xsi:type="dcterms:W3CDTF">2015-03-03T13:26:00Z</dcterms:modified>
</cp:coreProperties>
</file>